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75D83" w:rsidRPr="00D75D83" w:rsidRDefault="00D75D83" w:rsidP="00D75D83">
      <w:pPr>
        <w:jc w:val="center"/>
        <w:rPr>
          <w:rFonts w:ascii="Cambria" w:hAnsi="Cambria" w:cs="Arial"/>
          <w:b/>
          <w:sz w:val="24"/>
          <w:szCs w:val="24"/>
        </w:rPr>
      </w:pPr>
      <w:r w:rsidRPr="00D75D83">
        <w:rPr>
          <w:rFonts w:ascii="Cambria" w:hAnsi="Cambria" w:cs="Arial"/>
          <w:b/>
          <w:sz w:val="24"/>
          <w:szCs w:val="24"/>
        </w:rPr>
        <w:t xml:space="preserve">Modernizacja urządzeń stacji transformatorowej w Szpitalu </w:t>
      </w:r>
    </w:p>
    <w:p w:rsidR="00D75D83" w:rsidRPr="00D75D83" w:rsidRDefault="00D75D83" w:rsidP="00D75D83">
      <w:pPr>
        <w:jc w:val="center"/>
        <w:rPr>
          <w:rFonts w:ascii="Cambria" w:hAnsi="Cambria" w:cs="Arial"/>
          <w:b/>
          <w:sz w:val="24"/>
          <w:szCs w:val="24"/>
        </w:rPr>
      </w:pPr>
      <w:r w:rsidRPr="00D75D83">
        <w:rPr>
          <w:rFonts w:ascii="Cambria" w:hAnsi="Cambria" w:cs="Arial"/>
          <w:b/>
          <w:sz w:val="24"/>
          <w:szCs w:val="24"/>
        </w:rPr>
        <w:t xml:space="preserve">w </w:t>
      </w:r>
      <w:r w:rsidR="006D21BE">
        <w:rPr>
          <w:rFonts w:ascii="Cambria" w:hAnsi="Cambria" w:cs="Arial"/>
          <w:b/>
          <w:sz w:val="24"/>
          <w:szCs w:val="24"/>
        </w:rPr>
        <w:t>Suchej Beskidzkiej</w:t>
      </w:r>
    </w:p>
    <w:p w:rsidR="00390A1F" w:rsidRPr="002B3235" w:rsidRDefault="00390A1F" w:rsidP="00390A1F">
      <w:pPr>
        <w:jc w:val="center"/>
        <w:rPr>
          <w:rFonts w:ascii="Cambria" w:hAnsi="Cambria" w:cs="Arial"/>
          <w:b/>
          <w:sz w:val="24"/>
          <w:szCs w:val="24"/>
        </w:rPr>
      </w:pPr>
    </w:p>
    <w:p w:rsidR="00B82FD9" w:rsidRPr="00E03D6A" w:rsidRDefault="00B82FD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D55D08" w:rsidRPr="00E03D6A" w:rsidTr="00D55D08">
        <w:trPr>
          <w:jc w:val="center"/>
        </w:trPr>
        <w:tc>
          <w:tcPr>
            <w:tcW w:w="3260" w:type="dxa"/>
          </w:tcPr>
          <w:p w:rsidR="00D55D08" w:rsidRPr="00E03D6A" w:rsidRDefault="00D55D0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D55D08" w:rsidRPr="00E03D6A" w:rsidRDefault="00D55D0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D55D08" w:rsidRPr="00E03D6A" w:rsidTr="00D55D08">
        <w:trPr>
          <w:jc w:val="center"/>
        </w:trPr>
        <w:tc>
          <w:tcPr>
            <w:tcW w:w="3260" w:type="dxa"/>
          </w:tcPr>
          <w:p w:rsidR="00D55D08" w:rsidRDefault="00D55D0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D55D08" w:rsidRPr="00E03D6A" w:rsidRDefault="00D55D0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D55D08" w:rsidRPr="00E03D6A" w:rsidRDefault="00D55D0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DF0F9E" w:rsidRDefault="00E56543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 w:rsidRPr="00DF0F9E">
        <w:rPr>
          <w:rFonts w:ascii="Cambria" w:hAnsi="Cambria" w:cs="Tahoma"/>
          <w:color w:val="auto"/>
          <w:sz w:val="22"/>
          <w:szCs w:val="22"/>
        </w:rPr>
        <w:t>Okres gwarancji</w:t>
      </w:r>
      <w:r w:rsidR="003569A8" w:rsidRPr="00DF0F9E">
        <w:rPr>
          <w:rFonts w:ascii="Cambria" w:hAnsi="Cambria" w:cs="Tahoma"/>
          <w:color w:val="auto"/>
          <w:sz w:val="22"/>
          <w:szCs w:val="22"/>
        </w:rPr>
        <w:t xml:space="preserve">: </w:t>
      </w:r>
      <w:r w:rsidR="00D75D83">
        <w:rPr>
          <w:rFonts w:ascii="Cambria" w:hAnsi="Cambria" w:cs="Tahoma"/>
          <w:color w:val="auto"/>
          <w:sz w:val="22"/>
          <w:szCs w:val="22"/>
        </w:rPr>
        <w:t>36</w:t>
      </w:r>
      <w:r w:rsidR="00634468">
        <w:rPr>
          <w:rFonts w:ascii="Cambria" w:hAnsi="Cambria" w:cs="Tahoma"/>
          <w:color w:val="auto"/>
          <w:sz w:val="22"/>
          <w:szCs w:val="22"/>
        </w:rPr>
        <w:t xml:space="preserve"> miesięcy</w:t>
      </w:r>
      <w:r w:rsidR="003569A8" w:rsidRPr="00DF0F9E">
        <w:rPr>
          <w:rFonts w:ascii="Cambria" w:hAnsi="Cambria" w:cs="Tahoma"/>
          <w:color w:val="auto"/>
          <w:sz w:val="22"/>
          <w:szCs w:val="22"/>
        </w:rPr>
        <w:t xml:space="preserve"> +………………..</w:t>
      </w:r>
    </w:p>
    <w:p w:rsidR="00E56543" w:rsidRPr="00390A1F" w:rsidRDefault="00E56543" w:rsidP="00E03D6A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B82FD9" w:rsidRPr="005A13FF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A13FF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A13FF">
        <w:rPr>
          <w:rFonts w:ascii="Cambria" w:hAnsi="Cambria"/>
          <w:sz w:val="22"/>
          <w:szCs w:val="22"/>
        </w:rPr>
        <w:t>dni</w:t>
      </w:r>
      <w:r w:rsidRPr="005A13FF">
        <w:rPr>
          <w:rFonts w:ascii="Cambria" w:hAnsi="Cambria"/>
          <w:bCs/>
          <w:sz w:val="22"/>
          <w:szCs w:val="22"/>
        </w:rPr>
        <w:t>.</w:t>
      </w:r>
    </w:p>
    <w:p w:rsidR="00B82FD9" w:rsidRPr="005A13FF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A13FF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A13FF">
        <w:rPr>
          <w:rFonts w:ascii="Cambria" w:hAnsi="Cambria"/>
          <w:iCs/>
          <w:sz w:val="22"/>
          <w:szCs w:val="22"/>
        </w:rPr>
        <w:t xml:space="preserve">będziemy wykonywać </w:t>
      </w:r>
      <w:r w:rsidR="00E56543" w:rsidRPr="005A13FF">
        <w:rPr>
          <w:rFonts w:ascii="Cambria" w:hAnsi="Cambria"/>
          <w:iCs/>
          <w:sz w:val="22"/>
          <w:szCs w:val="22"/>
        </w:rPr>
        <w:t xml:space="preserve">maksymalnie </w:t>
      </w:r>
      <w:r w:rsidRPr="005A13FF">
        <w:rPr>
          <w:rFonts w:ascii="Cambria" w:hAnsi="Cambria"/>
          <w:bCs/>
          <w:sz w:val="22"/>
          <w:szCs w:val="22"/>
        </w:rPr>
        <w:t xml:space="preserve">do </w:t>
      </w:r>
      <w:r w:rsidR="006D21BE" w:rsidRPr="005A13FF">
        <w:rPr>
          <w:rFonts w:ascii="Cambria" w:hAnsi="Cambria"/>
          <w:bCs/>
          <w:sz w:val="22"/>
          <w:szCs w:val="22"/>
        </w:rPr>
        <w:t>3</w:t>
      </w:r>
      <w:r w:rsidR="003101F4" w:rsidRPr="005A13FF">
        <w:rPr>
          <w:rFonts w:ascii="Cambria" w:hAnsi="Cambria"/>
          <w:bCs/>
          <w:sz w:val="22"/>
          <w:szCs w:val="22"/>
        </w:rPr>
        <w:t xml:space="preserve"> dni od </w:t>
      </w:r>
      <w:r w:rsidR="006D21BE" w:rsidRPr="005A13FF">
        <w:rPr>
          <w:rFonts w:ascii="Cambria" w:hAnsi="Cambria"/>
          <w:bCs/>
          <w:sz w:val="22"/>
          <w:szCs w:val="22"/>
        </w:rPr>
        <w:t>02</w:t>
      </w:r>
      <w:r w:rsidR="003101F4" w:rsidRPr="005A13FF">
        <w:rPr>
          <w:rFonts w:ascii="Cambria" w:hAnsi="Cambria"/>
          <w:bCs/>
          <w:sz w:val="22"/>
          <w:szCs w:val="22"/>
        </w:rPr>
        <w:t>.</w:t>
      </w:r>
      <w:r w:rsidR="006D21BE" w:rsidRPr="005A13FF">
        <w:rPr>
          <w:rFonts w:ascii="Cambria" w:hAnsi="Cambria"/>
          <w:bCs/>
          <w:sz w:val="22"/>
          <w:szCs w:val="22"/>
        </w:rPr>
        <w:t>10</w:t>
      </w:r>
      <w:r w:rsidR="00D75D83" w:rsidRPr="005A13FF">
        <w:rPr>
          <w:rFonts w:ascii="Cambria" w:hAnsi="Cambria"/>
          <w:bCs/>
          <w:sz w:val="22"/>
          <w:szCs w:val="22"/>
        </w:rPr>
        <w:t>.20</w:t>
      </w:r>
      <w:r w:rsidR="006D21BE" w:rsidRPr="005A13FF">
        <w:rPr>
          <w:rFonts w:ascii="Cambria" w:hAnsi="Cambria"/>
          <w:bCs/>
          <w:sz w:val="22"/>
          <w:szCs w:val="22"/>
        </w:rPr>
        <w:t>20</w:t>
      </w:r>
      <w:r w:rsidR="00D75D83" w:rsidRPr="005A13FF">
        <w:rPr>
          <w:rFonts w:ascii="Cambria" w:hAnsi="Cambria"/>
          <w:bCs/>
          <w:sz w:val="22"/>
          <w:szCs w:val="22"/>
        </w:rPr>
        <w:t>r.</w:t>
      </w:r>
    </w:p>
    <w:p w:rsidR="00B82FD9" w:rsidRPr="002B57ED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A13FF">
        <w:rPr>
          <w:rFonts w:ascii="Cambria" w:hAnsi="Cambria"/>
          <w:bCs/>
          <w:color w:val="auto"/>
          <w:sz w:val="22"/>
          <w:szCs w:val="22"/>
        </w:rPr>
        <w:t xml:space="preserve">Oświadczamy, że zapoznaliśmy się ze specyfikacją </w:t>
      </w:r>
      <w:r w:rsidRPr="002B57ED">
        <w:rPr>
          <w:rFonts w:ascii="Cambria" w:hAnsi="Cambria"/>
          <w:bCs/>
          <w:sz w:val="22"/>
          <w:szCs w:val="22"/>
        </w:rPr>
        <w:t>istotnych warunków zamówienia wraz z jej załącznikami i nie wnosimy do niej zastrzeżeń oraz, że zdobyliśmy konieczne informacje do przygotowania oferty.</w:t>
      </w:r>
    </w:p>
    <w:p w:rsidR="00B82FD9" w:rsidRPr="00E03D6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  <w:bookmarkStart w:id="0" w:name="_GoBack"/>
      <w:bookmarkEnd w:id="0"/>
    </w:p>
    <w:p w:rsidR="00293BE3" w:rsidRPr="00293BE3" w:rsidRDefault="00293BE3" w:rsidP="00293BE3">
      <w:pPr>
        <w:numPr>
          <w:ilvl w:val="0"/>
          <w:numId w:val="3"/>
        </w:numPr>
        <w:rPr>
          <w:rFonts w:ascii="Cambria" w:hAnsi="Cambria"/>
          <w:bCs/>
          <w:color w:val="000000"/>
          <w:sz w:val="22"/>
          <w:szCs w:val="22"/>
          <w:u w:val="single"/>
        </w:rPr>
      </w:pPr>
      <w:r w:rsidRPr="00293BE3"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293BE3" w:rsidRDefault="00293BE3" w:rsidP="00293BE3">
      <w:pPr>
        <w:ind w:left="720"/>
        <w:rPr>
          <w:rFonts w:ascii="Cambria" w:hAnsi="Cambria"/>
          <w:bCs/>
          <w:sz w:val="22"/>
          <w:szCs w:val="22"/>
        </w:rPr>
      </w:pPr>
    </w:p>
    <w:p w:rsidR="00D55D08" w:rsidRDefault="00D55D08" w:rsidP="00293BE3">
      <w:pPr>
        <w:ind w:left="720"/>
        <w:rPr>
          <w:rFonts w:ascii="Cambria" w:hAnsi="Cambria"/>
          <w:bCs/>
          <w:sz w:val="22"/>
          <w:szCs w:val="22"/>
        </w:rPr>
      </w:pPr>
    </w:p>
    <w:p w:rsidR="00D72521" w:rsidRPr="00293BE3" w:rsidRDefault="00D72521" w:rsidP="00293BE3">
      <w:pPr>
        <w:ind w:left="720"/>
        <w:rPr>
          <w:rFonts w:ascii="Cambria" w:hAnsi="Cambria"/>
          <w:bCs/>
          <w:sz w:val="22"/>
          <w:szCs w:val="22"/>
        </w:rPr>
      </w:pPr>
    </w:p>
    <w:p w:rsidR="00293BE3" w:rsidRPr="00293BE3" w:rsidRDefault="00293BE3" w:rsidP="00293BE3">
      <w:pPr>
        <w:ind w:left="720"/>
        <w:rPr>
          <w:rFonts w:ascii="Cambria" w:hAnsi="Cambria"/>
          <w:bCs/>
          <w:sz w:val="22"/>
          <w:szCs w:val="22"/>
        </w:rPr>
      </w:pPr>
      <w:r w:rsidRPr="00293BE3">
        <w:rPr>
          <w:rFonts w:ascii="Cambria" w:hAnsi="Cambria"/>
          <w:bCs/>
          <w:sz w:val="22"/>
          <w:szCs w:val="22"/>
        </w:rPr>
        <w:t>Część/zakres zamówienia  -                                      Nazwa (firma) podwykonawcy</w:t>
      </w:r>
    </w:p>
    <w:p w:rsidR="00293BE3" w:rsidRPr="00293BE3" w:rsidRDefault="00293BE3" w:rsidP="00293BE3">
      <w:pPr>
        <w:ind w:left="720"/>
        <w:rPr>
          <w:rFonts w:ascii="Cambria" w:hAnsi="Cambria"/>
          <w:sz w:val="22"/>
          <w:szCs w:val="22"/>
        </w:rPr>
      </w:pPr>
      <w:r w:rsidRPr="00293BE3">
        <w:rPr>
          <w:rFonts w:ascii="Cambria" w:hAnsi="Cambria"/>
          <w:sz w:val="22"/>
          <w:szCs w:val="22"/>
        </w:rPr>
        <w:t>1………………………………..</w:t>
      </w:r>
      <w:r w:rsidRPr="00293BE3">
        <w:rPr>
          <w:rFonts w:ascii="Cambria" w:hAnsi="Cambria"/>
          <w:sz w:val="22"/>
          <w:szCs w:val="22"/>
        </w:rPr>
        <w:tab/>
      </w:r>
      <w:r w:rsidRPr="00293BE3">
        <w:rPr>
          <w:rFonts w:ascii="Cambria" w:hAnsi="Cambria"/>
          <w:sz w:val="22"/>
          <w:szCs w:val="22"/>
        </w:rPr>
        <w:tab/>
      </w:r>
      <w:r w:rsidRPr="00293BE3">
        <w:rPr>
          <w:rFonts w:ascii="Cambria" w:hAnsi="Cambria"/>
          <w:sz w:val="22"/>
          <w:szCs w:val="22"/>
        </w:rPr>
        <w:tab/>
        <w:t>………………………………………</w:t>
      </w:r>
    </w:p>
    <w:p w:rsidR="00293BE3" w:rsidRPr="00293BE3" w:rsidRDefault="00293BE3" w:rsidP="00293BE3">
      <w:pPr>
        <w:ind w:left="720"/>
        <w:rPr>
          <w:rFonts w:ascii="Cambria" w:hAnsi="Cambria"/>
          <w:sz w:val="22"/>
          <w:szCs w:val="22"/>
        </w:rPr>
      </w:pPr>
      <w:r w:rsidRPr="00293BE3">
        <w:rPr>
          <w:rFonts w:ascii="Cambria" w:hAnsi="Cambria"/>
          <w:sz w:val="22"/>
          <w:szCs w:val="22"/>
        </w:rPr>
        <w:t xml:space="preserve">2……………………………….                              </w:t>
      </w:r>
      <w:r>
        <w:rPr>
          <w:rFonts w:ascii="Cambria" w:hAnsi="Cambria"/>
          <w:sz w:val="22"/>
          <w:szCs w:val="22"/>
        </w:rPr>
        <w:t xml:space="preserve">         </w:t>
      </w:r>
      <w:r w:rsidRPr="00293BE3">
        <w:rPr>
          <w:rFonts w:ascii="Cambria" w:hAnsi="Cambria"/>
          <w:sz w:val="22"/>
          <w:szCs w:val="22"/>
        </w:rPr>
        <w:t xml:space="preserve">    ………………………………………</w:t>
      </w:r>
    </w:p>
    <w:p w:rsidR="00293BE3" w:rsidRDefault="00293BE3" w:rsidP="00293BE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B82FD9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*- właściwe zaznacz </w:t>
      </w:r>
    </w:p>
    <w:p w:rsidR="00B82FD9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B82FD9" w:rsidRPr="00E03D6A" w:rsidRDefault="00B82FD9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B82FD9" w:rsidRPr="00E03D6A" w:rsidRDefault="00B82FD9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B82FD9" w:rsidRPr="00E03D6A" w:rsidRDefault="00B82FD9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>
        <w:rPr>
          <w:rFonts w:ascii="Cambria" w:hAnsi="Cambria" w:cs="Tahoma"/>
          <w:sz w:val="22"/>
          <w:szCs w:val="22"/>
        </w:rPr>
        <w:t>Wykonawcy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42444"/>
    <w:rsid w:val="00052E81"/>
    <w:rsid w:val="001026FC"/>
    <w:rsid w:val="00105F10"/>
    <w:rsid w:val="00221F77"/>
    <w:rsid w:val="002346CB"/>
    <w:rsid w:val="00235ECB"/>
    <w:rsid w:val="00293BE3"/>
    <w:rsid w:val="002B57ED"/>
    <w:rsid w:val="003101F4"/>
    <w:rsid w:val="003569A8"/>
    <w:rsid w:val="003850F5"/>
    <w:rsid w:val="00390A1F"/>
    <w:rsid w:val="003E7C27"/>
    <w:rsid w:val="003F6388"/>
    <w:rsid w:val="004437F9"/>
    <w:rsid w:val="0045648B"/>
    <w:rsid w:val="00466428"/>
    <w:rsid w:val="0049701E"/>
    <w:rsid w:val="004E6929"/>
    <w:rsid w:val="004E7F45"/>
    <w:rsid w:val="004F08D5"/>
    <w:rsid w:val="0050733C"/>
    <w:rsid w:val="00566C68"/>
    <w:rsid w:val="005A13FF"/>
    <w:rsid w:val="005F270C"/>
    <w:rsid w:val="006173AC"/>
    <w:rsid w:val="00634468"/>
    <w:rsid w:val="006D21BE"/>
    <w:rsid w:val="007733F2"/>
    <w:rsid w:val="007C49E2"/>
    <w:rsid w:val="007D30D6"/>
    <w:rsid w:val="00802F60"/>
    <w:rsid w:val="008142EF"/>
    <w:rsid w:val="008A3628"/>
    <w:rsid w:val="008D72C1"/>
    <w:rsid w:val="00956C6A"/>
    <w:rsid w:val="009C23CE"/>
    <w:rsid w:val="00A41555"/>
    <w:rsid w:val="00A53A41"/>
    <w:rsid w:val="00A65D57"/>
    <w:rsid w:val="00A71275"/>
    <w:rsid w:val="00A83048"/>
    <w:rsid w:val="00A950A1"/>
    <w:rsid w:val="00AF0DFB"/>
    <w:rsid w:val="00B0482B"/>
    <w:rsid w:val="00B04F6B"/>
    <w:rsid w:val="00B07D69"/>
    <w:rsid w:val="00B241B2"/>
    <w:rsid w:val="00B242C4"/>
    <w:rsid w:val="00B82FD9"/>
    <w:rsid w:val="00BB784E"/>
    <w:rsid w:val="00BE6C86"/>
    <w:rsid w:val="00C23038"/>
    <w:rsid w:val="00C7315A"/>
    <w:rsid w:val="00C933BB"/>
    <w:rsid w:val="00CC097E"/>
    <w:rsid w:val="00CD168C"/>
    <w:rsid w:val="00D15C63"/>
    <w:rsid w:val="00D242E1"/>
    <w:rsid w:val="00D55D08"/>
    <w:rsid w:val="00D66551"/>
    <w:rsid w:val="00D72521"/>
    <w:rsid w:val="00D75D83"/>
    <w:rsid w:val="00DF0F9E"/>
    <w:rsid w:val="00DF10A7"/>
    <w:rsid w:val="00E03D6A"/>
    <w:rsid w:val="00E56543"/>
    <w:rsid w:val="00F83F21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9BF51-BD60-4382-A2D3-FAF712C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75BB-0E05-4584-BCA0-E2E3BE9C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4</cp:revision>
  <cp:lastPrinted>2018-09-05T05:43:00Z</cp:lastPrinted>
  <dcterms:created xsi:type="dcterms:W3CDTF">2020-08-17T05:07:00Z</dcterms:created>
  <dcterms:modified xsi:type="dcterms:W3CDTF">2020-08-17T11:29:00Z</dcterms:modified>
</cp:coreProperties>
</file>